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496ED">
      <w:pPr>
        <w:spacing w:before="184" w:line="228" w:lineRule="auto"/>
        <w:ind w:left="615"/>
        <w:rPr>
          <w:rFonts w:hint="eastAsia" w:ascii="仿宋" w:hAnsi="仿宋" w:eastAsia="仿宋" w:cs="仿宋"/>
          <w:b/>
          <w:bCs/>
          <w:sz w:val="31"/>
          <w:szCs w:val="31"/>
          <w:lang w:val="en-US" w:eastAsia="zh-CN"/>
        </w:rPr>
      </w:pPr>
      <w:r>
        <w:rPr>
          <w:rFonts w:ascii="仿宋" w:hAnsi="仿宋" w:eastAsia="仿宋" w:cs="仿宋"/>
          <w:b/>
          <w:bCs/>
          <w:spacing w:val="-6"/>
          <w:sz w:val="31"/>
          <w:szCs w:val="31"/>
        </w:rPr>
        <w:t>附件</w:t>
      </w:r>
      <w:r>
        <w:rPr>
          <w:rFonts w:ascii="仿宋" w:hAnsi="仿宋" w:eastAsia="仿宋" w:cs="仿宋"/>
          <w:b/>
          <w:bCs/>
          <w:spacing w:val="-58"/>
          <w:sz w:val="31"/>
          <w:szCs w:val="31"/>
        </w:rPr>
        <w:t xml:space="preserve"> </w:t>
      </w:r>
      <w:r>
        <w:rPr>
          <w:rFonts w:hint="eastAsia" w:ascii="仿宋" w:hAnsi="仿宋" w:eastAsia="仿宋" w:cs="仿宋"/>
          <w:b/>
          <w:bCs/>
          <w:spacing w:val="-58"/>
          <w:sz w:val="31"/>
          <w:szCs w:val="31"/>
          <w:lang w:val="en-US" w:eastAsia="zh-CN"/>
        </w:rPr>
        <w:t>3</w:t>
      </w:r>
      <w:bookmarkStart w:id="0" w:name="_GoBack"/>
      <w:bookmarkEnd w:id="0"/>
    </w:p>
    <w:p w14:paraId="6F64C305">
      <w:pPr>
        <w:spacing w:before="74" w:line="222" w:lineRule="auto"/>
        <w:ind w:left="3484"/>
        <w:outlineLvl w:val="0"/>
        <w:rPr>
          <w:rFonts w:ascii="宋体" w:hAnsi="宋体" w:eastAsia="宋体" w:cs="宋体"/>
          <w:sz w:val="43"/>
          <w:szCs w:val="43"/>
        </w:rPr>
      </w:pPr>
      <w:r>
        <w:rPr>
          <w:rFonts w:ascii="宋体" w:hAnsi="宋体" w:eastAsia="宋体" w:cs="宋体"/>
          <w:spacing w:val="-2"/>
          <w:sz w:val="43"/>
          <w:szCs w:val="43"/>
          <w14:textOutline w14:w="7972" w14:cap="sq" w14:cmpd="sng">
            <w14:solidFill>
              <w14:srgbClr w14:val="000000"/>
            </w14:solidFill>
            <w14:prstDash w14:val="solid"/>
            <w14:bevel/>
          </w14:textOutline>
        </w:rPr>
        <w:t>申请材料清单</w:t>
      </w:r>
    </w:p>
    <w:p w14:paraId="6C06D236">
      <w:pPr>
        <w:spacing w:before="23"/>
      </w:pPr>
    </w:p>
    <w:p w14:paraId="4EBD6903">
      <w:pPr>
        <w:spacing w:before="23"/>
      </w:pPr>
    </w:p>
    <w:tbl>
      <w:tblPr>
        <w:tblStyle w:val="4"/>
        <w:tblW w:w="9290"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3868"/>
        <w:gridCol w:w="1374"/>
        <w:gridCol w:w="3216"/>
      </w:tblGrid>
      <w:tr w14:paraId="0D348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832" w:type="dxa"/>
            <w:vAlign w:val="top"/>
          </w:tcPr>
          <w:p w14:paraId="7AB16567">
            <w:pPr>
              <w:pStyle w:val="5"/>
              <w:spacing w:line="324" w:lineRule="auto"/>
            </w:pPr>
          </w:p>
          <w:p w14:paraId="462F28EE">
            <w:pPr>
              <w:spacing w:before="91" w:line="221" w:lineRule="auto"/>
              <w:ind w:left="228"/>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序号</w:t>
            </w:r>
          </w:p>
        </w:tc>
        <w:tc>
          <w:tcPr>
            <w:tcW w:w="3868" w:type="dxa"/>
            <w:vAlign w:val="top"/>
          </w:tcPr>
          <w:p w14:paraId="5364294F">
            <w:pPr>
              <w:pStyle w:val="5"/>
              <w:spacing w:line="324" w:lineRule="auto"/>
            </w:pPr>
          </w:p>
          <w:p w14:paraId="084FB422">
            <w:pPr>
              <w:spacing w:before="91" w:line="219" w:lineRule="auto"/>
              <w:ind w:left="1349"/>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申请材料</w:t>
            </w:r>
          </w:p>
        </w:tc>
        <w:tc>
          <w:tcPr>
            <w:tcW w:w="1374" w:type="dxa"/>
            <w:vAlign w:val="top"/>
          </w:tcPr>
          <w:p w14:paraId="06046A40">
            <w:pPr>
              <w:pStyle w:val="5"/>
              <w:spacing w:line="324" w:lineRule="auto"/>
            </w:pPr>
          </w:p>
          <w:p w14:paraId="232394D0">
            <w:pPr>
              <w:spacing w:before="91" w:line="220" w:lineRule="auto"/>
              <w:ind w:left="480"/>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份数</w:t>
            </w:r>
          </w:p>
        </w:tc>
        <w:tc>
          <w:tcPr>
            <w:tcW w:w="3216" w:type="dxa"/>
            <w:vAlign w:val="top"/>
          </w:tcPr>
          <w:p w14:paraId="4F8C7EAE">
            <w:pPr>
              <w:pStyle w:val="5"/>
              <w:spacing w:line="324" w:lineRule="auto"/>
            </w:pPr>
          </w:p>
          <w:p w14:paraId="6FA77F59">
            <w:pPr>
              <w:spacing w:before="91" w:line="221" w:lineRule="auto"/>
              <w:ind w:left="1618"/>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备注</w:t>
            </w:r>
          </w:p>
        </w:tc>
      </w:tr>
      <w:tr w14:paraId="779C1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832" w:type="dxa"/>
            <w:vAlign w:val="top"/>
          </w:tcPr>
          <w:p w14:paraId="452B66C7">
            <w:pPr>
              <w:pStyle w:val="5"/>
              <w:spacing w:line="259" w:lineRule="auto"/>
            </w:pPr>
          </w:p>
          <w:p w14:paraId="64E05531">
            <w:pPr>
              <w:pStyle w:val="5"/>
              <w:spacing w:line="259" w:lineRule="auto"/>
            </w:pPr>
          </w:p>
          <w:p w14:paraId="3831FC2E">
            <w:pPr>
              <w:pStyle w:val="5"/>
              <w:spacing w:line="260" w:lineRule="auto"/>
            </w:pPr>
          </w:p>
          <w:p w14:paraId="3CFFFD69">
            <w:pPr>
              <w:spacing w:before="91" w:line="184" w:lineRule="auto"/>
              <w:ind w:left="461"/>
              <w:rPr>
                <w:rFonts w:ascii="宋体" w:hAnsi="宋体" w:eastAsia="宋体" w:cs="宋体"/>
                <w:sz w:val="28"/>
                <w:szCs w:val="28"/>
              </w:rPr>
            </w:pPr>
            <w:r>
              <w:rPr>
                <w:rFonts w:ascii="宋体" w:hAnsi="宋体" w:eastAsia="宋体" w:cs="宋体"/>
                <w:sz w:val="28"/>
                <w:szCs w:val="28"/>
              </w:rPr>
              <w:t>1</w:t>
            </w:r>
          </w:p>
        </w:tc>
        <w:tc>
          <w:tcPr>
            <w:tcW w:w="3868" w:type="dxa"/>
            <w:vAlign w:val="top"/>
          </w:tcPr>
          <w:p w14:paraId="69BFE4AB">
            <w:pPr>
              <w:pStyle w:val="5"/>
              <w:spacing w:line="245" w:lineRule="auto"/>
            </w:pPr>
          </w:p>
          <w:p w14:paraId="0885E338">
            <w:pPr>
              <w:pStyle w:val="5"/>
              <w:spacing w:line="245" w:lineRule="auto"/>
            </w:pPr>
          </w:p>
          <w:p w14:paraId="08C2FD9D">
            <w:pPr>
              <w:pStyle w:val="5"/>
              <w:spacing w:line="245" w:lineRule="auto"/>
            </w:pPr>
          </w:p>
          <w:p w14:paraId="6BC8C142">
            <w:pPr>
              <w:spacing w:before="91" w:line="220" w:lineRule="auto"/>
              <w:ind w:left="1173"/>
              <w:rPr>
                <w:rFonts w:ascii="宋体" w:hAnsi="宋体" w:eastAsia="宋体" w:cs="宋体"/>
                <w:sz w:val="28"/>
                <w:szCs w:val="28"/>
              </w:rPr>
            </w:pPr>
            <w:r>
              <w:rPr>
                <w:rFonts w:ascii="宋体" w:hAnsi="宋体" w:eastAsia="宋体" w:cs="宋体"/>
                <w:spacing w:val="-2"/>
                <w:sz w:val="28"/>
                <w:szCs w:val="28"/>
              </w:rPr>
              <w:t>执业医师证</w:t>
            </w:r>
          </w:p>
        </w:tc>
        <w:tc>
          <w:tcPr>
            <w:tcW w:w="1374" w:type="dxa"/>
            <w:vAlign w:val="top"/>
          </w:tcPr>
          <w:p w14:paraId="75CF56C2">
            <w:pPr>
              <w:pStyle w:val="5"/>
              <w:spacing w:line="259" w:lineRule="auto"/>
            </w:pPr>
          </w:p>
          <w:p w14:paraId="358084E2">
            <w:pPr>
              <w:pStyle w:val="5"/>
              <w:spacing w:line="259" w:lineRule="auto"/>
            </w:pPr>
          </w:p>
          <w:p w14:paraId="46ABA870">
            <w:pPr>
              <w:pStyle w:val="5"/>
              <w:spacing w:line="260" w:lineRule="auto"/>
            </w:pPr>
          </w:p>
          <w:p w14:paraId="6E20D8BA">
            <w:pPr>
              <w:spacing w:before="91" w:line="184" w:lineRule="auto"/>
              <w:ind w:left="71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216" w:type="dxa"/>
            <w:vAlign w:val="top"/>
          </w:tcPr>
          <w:p w14:paraId="5FB641C9">
            <w:pPr>
              <w:pStyle w:val="5"/>
              <w:spacing w:line="267" w:lineRule="auto"/>
            </w:pPr>
          </w:p>
          <w:p w14:paraId="0ED378A8">
            <w:pPr>
              <w:pStyle w:val="5"/>
              <w:spacing w:line="268" w:lineRule="auto"/>
            </w:pPr>
          </w:p>
          <w:p w14:paraId="4AB33653">
            <w:pPr>
              <w:spacing w:before="91" w:line="243" w:lineRule="auto"/>
              <w:ind w:left="1336" w:right="205" w:hanging="1121"/>
              <w:rPr>
                <w:rFonts w:ascii="宋体" w:hAnsi="宋体" w:eastAsia="宋体" w:cs="宋体"/>
                <w:sz w:val="28"/>
                <w:szCs w:val="28"/>
              </w:rPr>
            </w:pPr>
            <w:r>
              <w:rPr>
                <w:rFonts w:ascii="宋体" w:hAnsi="宋体" w:eastAsia="宋体" w:cs="宋体"/>
                <w:spacing w:val="-2"/>
                <w:sz w:val="28"/>
                <w:szCs w:val="28"/>
              </w:rPr>
              <w:t>含最后一次执业变更记</w:t>
            </w:r>
            <w:r>
              <w:rPr>
                <w:rFonts w:ascii="宋体" w:hAnsi="宋体" w:eastAsia="宋体" w:cs="宋体"/>
                <w:spacing w:val="8"/>
                <w:sz w:val="28"/>
                <w:szCs w:val="28"/>
              </w:rPr>
              <w:t xml:space="preserve"> </w:t>
            </w:r>
            <w:r>
              <w:rPr>
                <w:rFonts w:ascii="宋体" w:hAnsi="宋体" w:eastAsia="宋体" w:cs="宋体"/>
                <w:spacing w:val="-6"/>
                <w:sz w:val="28"/>
                <w:szCs w:val="28"/>
              </w:rPr>
              <w:t>录页</w:t>
            </w:r>
          </w:p>
        </w:tc>
      </w:tr>
      <w:tr w14:paraId="6CD71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832" w:type="dxa"/>
            <w:vAlign w:val="top"/>
          </w:tcPr>
          <w:p w14:paraId="18C39AEF">
            <w:pPr>
              <w:pStyle w:val="5"/>
              <w:spacing w:line="260" w:lineRule="auto"/>
            </w:pPr>
          </w:p>
          <w:p w14:paraId="33266DD4">
            <w:pPr>
              <w:pStyle w:val="5"/>
              <w:spacing w:line="260" w:lineRule="auto"/>
            </w:pPr>
          </w:p>
          <w:p w14:paraId="3E45F7F0">
            <w:pPr>
              <w:pStyle w:val="5"/>
              <w:spacing w:line="260" w:lineRule="auto"/>
            </w:pPr>
          </w:p>
          <w:p w14:paraId="160FFFD5">
            <w:pPr>
              <w:spacing w:before="91" w:line="183" w:lineRule="auto"/>
              <w:ind w:left="443"/>
              <w:rPr>
                <w:rFonts w:ascii="宋体" w:hAnsi="宋体" w:eastAsia="宋体" w:cs="宋体"/>
                <w:sz w:val="28"/>
                <w:szCs w:val="28"/>
              </w:rPr>
            </w:pPr>
            <w:r>
              <w:rPr>
                <w:rFonts w:ascii="宋体" w:hAnsi="宋体" w:eastAsia="宋体" w:cs="宋体"/>
                <w:sz w:val="28"/>
                <w:szCs w:val="28"/>
              </w:rPr>
              <w:t>2</w:t>
            </w:r>
          </w:p>
        </w:tc>
        <w:tc>
          <w:tcPr>
            <w:tcW w:w="3868" w:type="dxa"/>
            <w:vAlign w:val="top"/>
          </w:tcPr>
          <w:p w14:paraId="4B4CE34F">
            <w:pPr>
              <w:pStyle w:val="5"/>
              <w:spacing w:line="245" w:lineRule="auto"/>
            </w:pPr>
          </w:p>
          <w:p w14:paraId="7943B732">
            <w:pPr>
              <w:pStyle w:val="5"/>
              <w:spacing w:line="245" w:lineRule="auto"/>
            </w:pPr>
          </w:p>
          <w:p w14:paraId="2379E1B0">
            <w:pPr>
              <w:pStyle w:val="5"/>
              <w:spacing w:line="246" w:lineRule="auto"/>
            </w:pPr>
          </w:p>
          <w:p w14:paraId="52C4816E">
            <w:pPr>
              <w:spacing w:before="91" w:line="220" w:lineRule="auto"/>
              <w:ind w:left="895"/>
              <w:rPr>
                <w:rFonts w:ascii="宋体" w:hAnsi="宋体" w:eastAsia="宋体" w:cs="宋体"/>
                <w:sz w:val="28"/>
                <w:szCs w:val="28"/>
              </w:rPr>
            </w:pPr>
            <w:r>
              <w:rPr>
                <w:rFonts w:ascii="宋体" w:hAnsi="宋体" w:eastAsia="宋体" w:cs="宋体"/>
                <w:spacing w:val="-2"/>
                <w:sz w:val="28"/>
                <w:szCs w:val="28"/>
              </w:rPr>
              <w:t>执业医师资格证</w:t>
            </w:r>
          </w:p>
        </w:tc>
        <w:tc>
          <w:tcPr>
            <w:tcW w:w="1374" w:type="dxa"/>
            <w:vAlign w:val="top"/>
          </w:tcPr>
          <w:p w14:paraId="1BAE5B06">
            <w:pPr>
              <w:pStyle w:val="5"/>
              <w:spacing w:line="259" w:lineRule="auto"/>
            </w:pPr>
          </w:p>
          <w:p w14:paraId="780A7628">
            <w:pPr>
              <w:pStyle w:val="5"/>
              <w:spacing w:line="260" w:lineRule="auto"/>
            </w:pPr>
          </w:p>
          <w:p w14:paraId="5A94875C">
            <w:pPr>
              <w:pStyle w:val="5"/>
              <w:spacing w:line="260" w:lineRule="auto"/>
            </w:pPr>
          </w:p>
          <w:p w14:paraId="39C7A113">
            <w:pPr>
              <w:spacing w:before="91" w:line="184" w:lineRule="auto"/>
              <w:ind w:left="71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216" w:type="dxa"/>
            <w:vAlign w:val="top"/>
          </w:tcPr>
          <w:p w14:paraId="3D665F8B">
            <w:pPr>
              <w:pStyle w:val="5"/>
            </w:pPr>
          </w:p>
        </w:tc>
      </w:tr>
      <w:tr w14:paraId="21156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832" w:type="dxa"/>
            <w:vAlign w:val="top"/>
          </w:tcPr>
          <w:p w14:paraId="3672C60D">
            <w:pPr>
              <w:pStyle w:val="5"/>
              <w:spacing w:line="260" w:lineRule="auto"/>
            </w:pPr>
          </w:p>
          <w:p w14:paraId="28EFEBBB">
            <w:pPr>
              <w:pStyle w:val="5"/>
              <w:spacing w:line="260" w:lineRule="auto"/>
            </w:pPr>
          </w:p>
          <w:p w14:paraId="69BE5CB0">
            <w:pPr>
              <w:pStyle w:val="5"/>
              <w:spacing w:line="261" w:lineRule="auto"/>
            </w:pPr>
          </w:p>
          <w:p w14:paraId="6C607C31">
            <w:pPr>
              <w:spacing w:before="91" w:line="183" w:lineRule="auto"/>
              <w:ind w:left="445"/>
              <w:rPr>
                <w:rFonts w:ascii="宋体" w:hAnsi="宋体" w:eastAsia="宋体" w:cs="宋体"/>
                <w:sz w:val="28"/>
                <w:szCs w:val="28"/>
              </w:rPr>
            </w:pPr>
            <w:r>
              <w:rPr>
                <w:rFonts w:ascii="宋体" w:hAnsi="宋体" w:eastAsia="宋体" w:cs="宋体"/>
                <w:sz w:val="28"/>
                <w:szCs w:val="28"/>
              </w:rPr>
              <w:t>3</w:t>
            </w:r>
          </w:p>
        </w:tc>
        <w:tc>
          <w:tcPr>
            <w:tcW w:w="3868" w:type="dxa"/>
            <w:vAlign w:val="top"/>
          </w:tcPr>
          <w:p w14:paraId="4CEDD466">
            <w:pPr>
              <w:pStyle w:val="5"/>
              <w:spacing w:line="269" w:lineRule="auto"/>
            </w:pPr>
          </w:p>
          <w:p w14:paraId="338C116A">
            <w:pPr>
              <w:pStyle w:val="5"/>
              <w:spacing w:line="269" w:lineRule="auto"/>
            </w:pPr>
          </w:p>
          <w:p w14:paraId="0C1CCE1A">
            <w:pPr>
              <w:spacing w:before="91" w:line="220" w:lineRule="auto"/>
              <w:ind w:left="896"/>
              <w:rPr>
                <w:rFonts w:ascii="宋体" w:hAnsi="宋体" w:eastAsia="宋体" w:cs="宋体"/>
                <w:sz w:val="28"/>
                <w:szCs w:val="28"/>
              </w:rPr>
            </w:pPr>
            <w:r>
              <w:rPr>
                <w:rFonts w:ascii="宋体" w:hAnsi="宋体" w:eastAsia="宋体" w:cs="宋体"/>
                <w:spacing w:val="-2"/>
                <w:sz w:val="28"/>
                <w:szCs w:val="28"/>
              </w:rPr>
              <w:t>专业技术资格证</w:t>
            </w:r>
          </w:p>
          <w:p w14:paraId="767B47E8">
            <w:pPr>
              <w:spacing w:before="65" w:line="222" w:lineRule="auto"/>
              <w:ind w:left="1182"/>
              <w:rPr>
                <w:rFonts w:ascii="宋体" w:hAnsi="宋体" w:eastAsia="宋体" w:cs="宋体"/>
                <w:sz w:val="28"/>
                <w:szCs w:val="28"/>
              </w:rPr>
            </w:pPr>
            <w:r>
              <w:rPr>
                <w:rFonts w:ascii="宋体" w:hAnsi="宋体" w:eastAsia="宋体" w:cs="宋体"/>
                <w:spacing w:val="-4"/>
                <w:sz w:val="28"/>
                <w:szCs w:val="28"/>
              </w:rPr>
              <w:t>（职称证）</w:t>
            </w:r>
          </w:p>
        </w:tc>
        <w:tc>
          <w:tcPr>
            <w:tcW w:w="1374" w:type="dxa"/>
            <w:vAlign w:val="top"/>
          </w:tcPr>
          <w:p w14:paraId="1FBE64CA">
            <w:pPr>
              <w:pStyle w:val="5"/>
              <w:spacing w:line="259" w:lineRule="auto"/>
            </w:pPr>
          </w:p>
          <w:p w14:paraId="26B2507E">
            <w:pPr>
              <w:pStyle w:val="5"/>
              <w:spacing w:line="260" w:lineRule="auto"/>
            </w:pPr>
          </w:p>
          <w:p w14:paraId="4CA5EE5A">
            <w:pPr>
              <w:pStyle w:val="5"/>
              <w:spacing w:line="260" w:lineRule="auto"/>
            </w:pPr>
          </w:p>
          <w:p w14:paraId="3DF50637">
            <w:pPr>
              <w:spacing w:before="91" w:line="184" w:lineRule="auto"/>
              <w:ind w:left="71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216" w:type="dxa"/>
            <w:vAlign w:val="top"/>
          </w:tcPr>
          <w:p w14:paraId="644E3E5C">
            <w:pPr>
              <w:pStyle w:val="5"/>
            </w:pPr>
          </w:p>
        </w:tc>
      </w:tr>
      <w:tr w14:paraId="62B1F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832" w:type="dxa"/>
            <w:vAlign w:val="top"/>
          </w:tcPr>
          <w:p w14:paraId="0CDFECF3">
            <w:pPr>
              <w:pStyle w:val="5"/>
              <w:spacing w:line="260" w:lineRule="auto"/>
            </w:pPr>
          </w:p>
          <w:p w14:paraId="1616CC49">
            <w:pPr>
              <w:pStyle w:val="5"/>
              <w:spacing w:line="261" w:lineRule="auto"/>
            </w:pPr>
          </w:p>
          <w:p w14:paraId="39909F42">
            <w:pPr>
              <w:pStyle w:val="5"/>
              <w:spacing w:line="261" w:lineRule="auto"/>
            </w:pPr>
          </w:p>
          <w:p w14:paraId="00A08A8C">
            <w:pPr>
              <w:spacing w:before="91" w:line="183" w:lineRule="auto"/>
              <w:ind w:left="43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3868" w:type="dxa"/>
            <w:vAlign w:val="top"/>
          </w:tcPr>
          <w:p w14:paraId="7923B4F0">
            <w:pPr>
              <w:pStyle w:val="5"/>
              <w:spacing w:line="245" w:lineRule="auto"/>
            </w:pPr>
          </w:p>
          <w:p w14:paraId="34D209AD">
            <w:pPr>
              <w:pStyle w:val="5"/>
              <w:spacing w:line="246" w:lineRule="auto"/>
            </w:pPr>
          </w:p>
          <w:p w14:paraId="542C44F5">
            <w:pPr>
              <w:pStyle w:val="5"/>
              <w:spacing w:line="246" w:lineRule="auto"/>
            </w:pPr>
          </w:p>
          <w:p w14:paraId="1DC424FF">
            <w:pPr>
              <w:spacing w:before="91" w:line="219" w:lineRule="auto"/>
              <w:ind w:left="1038"/>
              <w:rPr>
                <w:rFonts w:ascii="宋体" w:hAnsi="宋体" w:eastAsia="宋体" w:cs="宋体"/>
                <w:sz w:val="28"/>
                <w:szCs w:val="28"/>
              </w:rPr>
            </w:pPr>
            <w:r>
              <w:rPr>
                <w:rFonts w:ascii="宋体" w:hAnsi="宋体" w:eastAsia="宋体" w:cs="宋体"/>
                <w:spacing w:val="-3"/>
                <w:sz w:val="28"/>
                <w:szCs w:val="28"/>
              </w:rPr>
              <w:t>最高学历证书</w:t>
            </w:r>
          </w:p>
        </w:tc>
        <w:tc>
          <w:tcPr>
            <w:tcW w:w="1374" w:type="dxa"/>
            <w:vAlign w:val="top"/>
          </w:tcPr>
          <w:p w14:paraId="76D5DDF4">
            <w:pPr>
              <w:pStyle w:val="5"/>
              <w:spacing w:line="260" w:lineRule="auto"/>
            </w:pPr>
          </w:p>
          <w:p w14:paraId="56EB94B4">
            <w:pPr>
              <w:pStyle w:val="5"/>
              <w:spacing w:line="260" w:lineRule="auto"/>
            </w:pPr>
          </w:p>
          <w:p w14:paraId="41E2CB43">
            <w:pPr>
              <w:pStyle w:val="5"/>
              <w:spacing w:line="260" w:lineRule="auto"/>
            </w:pPr>
          </w:p>
          <w:p w14:paraId="21C3DDEA">
            <w:pPr>
              <w:spacing w:before="91" w:line="184" w:lineRule="auto"/>
              <w:ind w:left="71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216" w:type="dxa"/>
            <w:vAlign w:val="top"/>
          </w:tcPr>
          <w:p w14:paraId="07DDDB39">
            <w:pPr>
              <w:pStyle w:val="5"/>
            </w:pPr>
          </w:p>
        </w:tc>
      </w:tr>
      <w:tr w14:paraId="6230A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832" w:type="dxa"/>
            <w:vAlign w:val="top"/>
          </w:tcPr>
          <w:p w14:paraId="5E148026">
            <w:pPr>
              <w:pStyle w:val="5"/>
              <w:spacing w:line="261" w:lineRule="auto"/>
            </w:pPr>
          </w:p>
          <w:p w14:paraId="6E8D3218">
            <w:pPr>
              <w:pStyle w:val="5"/>
              <w:spacing w:line="261" w:lineRule="auto"/>
            </w:pPr>
          </w:p>
          <w:p w14:paraId="4AC002F7">
            <w:pPr>
              <w:pStyle w:val="5"/>
              <w:spacing w:line="262" w:lineRule="auto"/>
            </w:pPr>
          </w:p>
          <w:p w14:paraId="5EBFE4EB">
            <w:pPr>
              <w:spacing w:before="91" w:line="182" w:lineRule="auto"/>
              <w:ind w:left="44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3868" w:type="dxa"/>
            <w:vAlign w:val="top"/>
          </w:tcPr>
          <w:p w14:paraId="297ED561">
            <w:pPr>
              <w:pStyle w:val="5"/>
              <w:spacing w:line="245" w:lineRule="auto"/>
            </w:pPr>
          </w:p>
          <w:p w14:paraId="703FD01F">
            <w:pPr>
              <w:pStyle w:val="5"/>
              <w:spacing w:line="246" w:lineRule="auto"/>
            </w:pPr>
          </w:p>
          <w:p w14:paraId="67AF8AD2">
            <w:pPr>
              <w:pStyle w:val="5"/>
              <w:spacing w:line="246" w:lineRule="auto"/>
            </w:pPr>
          </w:p>
          <w:p w14:paraId="21A9B844">
            <w:pPr>
              <w:spacing w:before="91" w:line="220" w:lineRule="auto"/>
              <w:ind w:left="1462"/>
              <w:rPr>
                <w:rFonts w:ascii="宋体" w:hAnsi="宋体" w:eastAsia="宋体" w:cs="宋体"/>
                <w:sz w:val="28"/>
                <w:szCs w:val="28"/>
              </w:rPr>
            </w:pPr>
            <w:r>
              <w:rPr>
                <w:rFonts w:ascii="宋体" w:hAnsi="宋体" w:eastAsia="宋体" w:cs="宋体"/>
                <w:spacing w:val="-6"/>
                <w:sz w:val="28"/>
                <w:szCs w:val="28"/>
              </w:rPr>
              <w:t>身份证</w:t>
            </w:r>
          </w:p>
        </w:tc>
        <w:tc>
          <w:tcPr>
            <w:tcW w:w="1374" w:type="dxa"/>
            <w:vAlign w:val="top"/>
          </w:tcPr>
          <w:p w14:paraId="0F5E26C8">
            <w:pPr>
              <w:pStyle w:val="5"/>
              <w:spacing w:line="260" w:lineRule="auto"/>
            </w:pPr>
          </w:p>
          <w:p w14:paraId="04FC57E2">
            <w:pPr>
              <w:pStyle w:val="5"/>
              <w:spacing w:line="260" w:lineRule="auto"/>
            </w:pPr>
          </w:p>
          <w:p w14:paraId="7B12BCC3">
            <w:pPr>
              <w:pStyle w:val="5"/>
              <w:spacing w:line="261" w:lineRule="auto"/>
            </w:pPr>
          </w:p>
          <w:p w14:paraId="5E82AAC2">
            <w:pPr>
              <w:spacing w:before="91" w:line="184" w:lineRule="auto"/>
              <w:ind w:left="71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216" w:type="dxa"/>
            <w:vAlign w:val="top"/>
          </w:tcPr>
          <w:p w14:paraId="23288568">
            <w:pPr>
              <w:pStyle w:val="5"/>
              <w:spacing w:line="246" w:lineRule="auto"/>
            </w:pPr>
          </w:p>
          <w:p w14:paraId="61A0F3C3">
            <w:pPr>
              <w:pStyle w:val="5"/>
              <w:spacing w:line="246" w:lineRule="auto"/>
            </w:pPr>
          </w:p>
          <w:p w14:paraId="5524D581">
            <w:pPr>
              <w:pStyle w:val="5"/>
              <w:spacing w:line="246" w:lineRule="auto"/>
            </w:pPr>
          </w:p>
          <w:p w14:paraId="5AD2844E">
            <w:pPr>
              <w:spacing w:before="91" w:line="221" w:lineRule="auto"/>
              <w:ind w:left="1200"/>
              <w:rPr>
                <w:rFonts w:ascii="宋体" w:hAnsi="宋体" w:eastAsia="宋体" w:cs="宋体"/>
                <w:sz w:val="28"/>
                <w:szCs w:val="28"/>
              </w:rPr>
            </w:pPr>
            <w:r>
              <w:rPr>
                <w:rFonts w:ascii="宋体" w:hAnsi="宋体" w:eastAsia="宋体" w:cs="宋体"/>
                <w:spacing w:val="-5"/>
                <w:sz w:val="28"/>
                <w:szCs w:val="28"/>
              </w:rPr>
              <w:t>正反面</w:t>
            </w:r>
          </w:p>
        </w:tc>
      </w:tr>
      <w:tr w14:paraId="7C5B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832" w:type="dxa"/>
            <w:shd w:val="clear" w:color="auto" w:fill="auto"/>
            <w:vAlign w:val="top"/>
          </w:tcPr>
          <w:p w14:paraId="01937B33">
            <w:pPr>
              <w:spacing w:before="91" w:line="183" w:lineRule="auto"/>
              <w:jc w:val="center"/>
              <w:rPr>
                <w:rFonts w:hint="default" w:ascii="宋体" w:hAnsi="宋体" w:eastAsia="宋体" w:cs="宋体"/>
                <w:snapToGrid w:val="0"/>
                <w:color w:val="000000"/>
                <w:kern w:val="0"/>
                <w:sz w:val="28"/>
                <w:szCs w:val="28"/>
                <w:highlight w:val="none"/>
                <w:lang w:val="en-US" w:eastAsia="zh-CN" w:bidi="ar-SA"/>
              </w:rPr>
            </w:pPr>
            <w:r>
              <w:rPr>
                <w:rFonts w:hint="eastAsia" w:ascii="宋体" w:hAnsi="宋体" w:eastAsia="宋体" w:cs="宋体"/>
                <w:snapToGrid w:val="0"/>
                <w:color w:val="000000"/>
                <w:kern w:val="0"/>
                <w:sz w:val="28"/>
                <w:szCs w:val="28"/>
                <w:highlight w:val="none"/>
                <w:lang w:val="en-US" w:eastAsia="zh-CN" w:bidi="ar-SA"/>
              </w:rPr>
              <w:t>6</w:t>
            </w:r>
          </w:p>
        </w:tc>
        <w:tc>
          <w:tcPr>
            <w:tcW w:w="3868" w:type="dxa"/>
            <w:shd w:val="clear" w:color="auto" w:fill="auto"/>
            <w:vAlign w:val="top"/>
          </w:tcPr>
          <w:p w14:paraId="379AD19B">
            <w:pPr>
              <w:spacing w:before="65" w:line="222" w:lineRule="auto"/>
              <w:jc w:val="center"/>
              <w:rPr>
                <w:rFonts w:hint="default" w:ascii="宋体" w:hAnsi="宋体" w:eastAsia="宋体" w:cs="宋体"/>
                <w:snapToGrid w:val="0"/>
                <w:color w:val="000000"/>
                <w:spacing w:val="-4"/>
                <w:kern w:val="0"/>
                <w:sz w:val="28"/>
                <w:szCs w:val="28"/>
                <w:highlight w:val="none"/>
                <w:lang w:val="en-US" w:eastAsia="zh-CN" w:bidi="ar-SA"/>
              </w:rPr>
            </w:pPr>
            <w:r>
              <w:rPr>
                <w:rFonts w:hint="eastAsia" w:ascii="宋体" w:hAnsi="宋体" w:eastAsia="宋体" w:cs="宋体"/>
                <w:spacing w:val="-4"/>
                <w:sz w:val="28"/>
                <w:szCs w:val="28"/>
                <w:highlight w:val="none"/>
                <w:lang w:val="en-US" w:eastAsia="zh-CN"/>
              </w:rPr>
              <w:t>从事放射介入诊疗工作的医师需提供上岗前防护知识培训合格证明材料、近两年个人计量监测报告及放射职业健康体检报告</w:t>
            </w:r>
          </w:p>
        </w:tc>
        <w:tc>
          <w:tcPr>
            <w:tcW w:w="1374" w:type="dxa"/>
            <w:shd w:val="clear" w:color="auto" w:fill="auto"/>
            <w:vAlign w:val="top"/>
          </w:tcPr>
          <w:p w14:paraId="23978673">
            <w:pPr>
              <w:spacing w:before="91" w:line="184" w:lineRule="auto"/>
              <w:ind w:left="712" w:leftChars="0"/>
              <w:jc w:val="center"/>
              <w:rPr>
                <w:rFonts w:hint="eastAsia" w:ascii="宋体" w:hAnsi="宋体" w:eastAsia="宋体" w:cs="宋体"/>
                <w:snapToGrid w:val="0"/>
                <w:color w:val="000000"/>
                <w:kern w:val="0"/>
                <w:sz w:val="28"/>
                <w:szCs w:val="28"/>
                <w:highlight w:val="none"/>
                <w:lang w:val="en-US" w:eastAsia="zh-CN" w:bidi="ar-SA"/>
              </w:rPr>
            </w:pPr>
            <w:r>
              <w:rPr>
                <w:rFonts w:hint="eastAsia" w:ascii="宋体" w:hAnsi="宋体" w:eastAsia="宋体" w:cs="宋体"/>
                <w:sz w:val="28"/>
                <w:szCs w:val="28"/>
                <w:highlight w:val="none"/>
                <w:lang w:val="en-US" w:eastAsia="zh-CN"/>
              </w:rPr>
              <w:t>1</w:t>
            </w:r>
          </w:p>
        </w:tc>
        <w:tc>
          <w:tcPr>
            <w:tcW w:w="3216" w:type="dxa"/>
            <w:shd w:val="clear" w:color="auto" w:fill="auto"/>
            <w:vAlign w:val="top"/>
          </w:tcPr>
          <w:p w14:paraId="72B971B0">
            <w:pPr>
              <w:pStyle w:val="5"/>
              <w:jc w:val="center"/>
              <w:rPr>
                <w:rFonts w:ascii="Arial" w:hAnsi="Arial" w:eastAsia="Arial" w:cs="Arial"/>
                <w:snapToGrid w:val="0"/>
                <w:color w:val="000000"/>
                <w:kern w:val="0"/>
                <w:sz w:val="21"/>
                <w:szCs w:val="21"/>
                <w:highlight w:val="none"/>
                <w:lang w:val="en-US" w:eastAsia="en-US" w:bidi="ar-SA"/>
              </w:rPr>
            </w:pPr>
            <w:r>
              <w:rPr>
                <w:rFonts w:hint="eastAsia" w:ascii="宋体" w:hAnsi="宋体" w:eastAsia="宋体" w:cs="宋体"/>
                <w:spacing w:val="-4"/>
                <w:sz w:val="28"/>
                <w:szCs w:val="28"/>
                <w:highlight w:val="none"/>
                <w:lang w:val="en-US" w:eastAsia="zh-CN"/>
              </w:rPr>
              <w:t>交加盖派出单位印章复印件</w:t>
            </w:r>
          </w:p>
        </w:tc>
      </w:tr>
      <w:tr w14:paraId="2D30B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trPr>
        <w:tc>
          <w:tcPr>
            <w:tcW w:w="832" w:type="dxa"/>
            <w:vAlign w:val="top"/>
          </w:tcPr>
          <w:p w14:paraId="51A4838F">
            <w:pPr>
              <w:spacing w:before="91" w:line="183" w:lineRule="auto"/>
              <w:ind w:left="44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3868" w:type="dxa"/>
            <w:vAlign w:val="top"/>
          </w:tcPr>
          <w:p w14:paraId="770E2508">
            <w:pPr>
              <w:pStyle w:val="5"/>
              <w:spacing w:line="246" w:lineRule="auto"/>
              <w:jc w:val="center"/>
              <w:rPr>
                <w:rFonts w:hint="eastAsia" w:ascii="宋体" w:hAnsi="宋体" w:eastAsia="宋体" w:cs="宋体"/>
                <w:sz w:val="28"/>
                <w:szCs w:val="28"/>
              </w:rPr>
            </w:pPr>
            <w:r>
              <w:rPr>
                <w:rFonts w:hint="eastAsia" w:ascii="宋体" w:hAnsi="宋体" w:eastAsia="宋体" w:cs="宋体"/>
                <w:sz w:val="28"/>
                <w:szCs w:val="28"/>
              </w:rPr>
              <w:t>本人小一寸照片</w:t>
            </w:r>
          </w:p>
        </w:tc>
        <w:tc>
          <w:tcPr>
            <w:tcW w:w="1374" w:type="dxa"/>
            <w:vAlign w:val="top"/>
          </w:tcPr>
          <w:p w14:paraId="362205E8">
            <w:pPr>
              <w:pStyle w:val="5"/>
              <w:spacing w:line="246"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2张</w:t>
            </w:r>
          </w:p>
        </w:tc>
        <w:tc>
          <w:tcPr>
            <w:tcW w:w="3216" w:type="dxa"/>
            <w:vAlign w:val="top"/>
          </w:tcPr>
          <w:p w14:paraId="2C5129AC">
            <w:pPr>
              <w:pStyle w:val="5"/>
              <w:spacing w:line="246" w:lineRule="auto"/>
              <w:rPr>
                <w:rFonts w:hint="eastAsia" w:ascii="宋体" w:hAnsi="宋体" w:eastAsia="宋体" w:cs="宋体"/>
                <w:sz w:val="28"/>
                <w:szCs w:val="28"/>
              </w:rPr>
            </w:pPr>
            <w:r>
              <w:rPr>
                <w:rFonts w:hint="eastAsia" w:ascii="宋体" w:hAnsi="宋体" w:eastAsia="宋体" w:cs="宋体"/>
                <w:sz w:val="28"/>
                <w:szCs w:val="28"/>
              </w:rPr>
              <w:t>报到当天交一张用胸牌办理，另一张自己保留待办理进修结业证时使用</w:t>
            </w:r>
          </w:p>
        </w:tc>
      </w:tr>
    </w:tbl>
    <w:p w14:paraId="6FAEEEE2">
      <w:pPr>
        <w:spacing w:before="229" w:line="219" w:lineRule="auto"/>
        <w:ind w:left="595"/>
        <w:rPr>
          <w:rFonts w:hint="default" w:ascii="宋体" w:hAnsi="宋体" w:eastAsia="宋体" w:cs="宋体"/>
          <w:color w:val="FF0000"/>
          <w:sz w:val="28"/>
          <w:szCs w:val="28"/>
          <w:lang w:val="en-US" w:eastAsia="zh-CN"/>
        </w:rPr>
      </w:pPr>
      <w:r>
        <w:rPr>
          <w:rFonts w:ascii="宋体" w:hAnsi="宋体" w:eastAsia="宋体" w:cs="宋体"/>
          <w:spacing w:val="-3"/>
          <w:sz w:val="28"/>
          <w:szCs w:val="28"/>
        </w:rPr>
        <w:t>备注：所有材料的复印件需以</w:t>
      </w:r>
      <w:r>
        <w:rPr>
          <w:rFonts w:ascii="宋体" w:hAnsi="宋体" w:eastAsia="宋体" w:cs="宋体"/>
          <w:spacing w:val="-31"/>
          <w:sz w:val="28"/>
          <w:szCs w:val="28"/>
        </w:rPr>
        <w:t xml:space="preserve"> </w:t>
      </w:r>
      <w:r>
        <w:rPr>
          <w:rFonts w:ascii="宋体" w:hAnsi="宋体" w:eastAsia="宋体" w:cs="宋体"/>
          <w:spacing w:val="-3"/>
          <w:sz w:val="28"/>
          <w:szCs w:val="28"/>
        </w:rPr>
        <w:t>1:1</w:t>
      </w:r>
      <w:r>
        <w:rPr>
          <w:rFonts w:ascii="宋体" w:hAnsi="宋体" w:eastAsia="宋体" w:cs="宋体"/>
          <w:spacing w:val="-38"/>
          <w:sz w:val="28"/>
          <w:szCs w:val="28"/>
        </w:rPr>
        <w:t xml:space="preserve"> </w:t>
      </w:r>
      <w:r>
        <w:rPr>
          <w:rFonts w:ascii="宋体" w:hAnsi="宋体" w:eastAsia="宋体" w:cs="宋体"/>
          <w:spacing w:val="-3"/>
          <w:sz w:val="28"/>
          <w:szCs w:val="28"/>
        </w:rPr>
        <w:t>的比例复印，</w:t>
      </w:r>
      <w:r>
        <w:rPr>
          <w:rFonts w:ascii="宋体" w:hAnsi="宋体" w:eastAsia="宋体" w:cs="宋体"/>
          <w:color w:val="FF0000"/>
          <w:spacing w:val="-2"/>
          <w:sz w:val="28"/>
          <w:szCs w:val="28"/>
        </w:rPr>
        <w:t>执业医师证</w:t>
      </w:r>
      <w:r>
        <w:rPr>
          <w:rFonts w:hint="eastAsia" w:ascii="宋体" w:hAnsi="宋体" w:eastAsia="宋体" w:cs="宋体"/>
          <w:color w:val="FF0000"/>
          <w:spacing w:val="-2"/>
          <w:sz w:val="28"/>
          <w:szCs w:val="28"/>
          <w:lang w:val="en-US" w:eastAsia="zh-CN"/>
        </w:rPr>
        <w:t>和</w:t>
      </w:r>
      <w:r>
        <w:rPr>
          <w:rFonts w:ascii="宋体" w:hAnsi="宋体" w:eastAsia="宋体" w:cs="宋体"/>
          <w:color w:val="FF0000"/>
          <w:spacing w:val="-2"/>
          <w:sz w:val="28"/>
          <w:szCs w:val="28"/>
        </w:rPr>
        <w:t>执业医师资格证</w:t>
      </w:r>
      <w:r>
        <w:rPr>
          <w:rFonts w:hint="eastAsia" w:ascii="宋体" w:hAnsi="宋体" w:eastAsia="宋体" w:cs="宋体"/>
          <w:color w:val="FF0000"/>
          <w:spacing w:val="-2"/>
          <w:sz w:val="28"/>
          <w:szCs w:val="28"/>
          <w:lang w:val="en-US" w:eastAsia="zh-CN"/>
        </w:rPr>
        <w:t>须携带原件现场报到时审核。</w:t>
      </w:r>
    </w:p>
    <w:sectPr>
      <w:pgSz w:w="11906" w:h="16839"/>
      <w:pgMar w:top="1431" w:right="1219" w:bottom="0" w:left="121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3YTExYTZjM2E1Zjg0NmQ3ZjkyODhmMzFkZTUyN2EifQ=="/>
  </w:docVars>
  <w:rsids>
    <w:rsidRoot w:val="00000000"/>
    <w:rsid w:val="02CB1CF7"/>
    <w:rsid w:val="04FD0185"/>
    <w:rsid w:val="0BED7182"/>
    <w:rsid w:val="11FF2262"/>
    <w:rsid w:val="279D1605"/>
    <w:rsid w:val="32263EE1"/>
    <w:rsid w:val="5079410E"/>
    <w:rsid w:val="5AC85AEA"/>
    <w:rsid w:val="5CE348DF"/>
    <w:rsid w:val="5E6E42A2"/>
    <w:rsid w:val="61130D27"/>
    <w:rsid w:val="6210224F"/>
    <w:rsid w:val="64C94EC5"/>
    <w:rsid w:val="68802EFF"/>
    <w:rsid w:val="70354F48"/>
    <w:rsid w:val="78076539"/>
    <w:rsid w:val="780C08AB"/>
    <w:rsid w:val="7C036D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230</Words>
  <Characters>232</Characters>
  <TotalTime>6</TotalTime>
  <ScaleCrop>false</ScaleCrop>
  <LinksUpToDate>false</LinksUpToDate>
  <CharactersWithSpaces>236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2021-07-22T10:33:00Z</dcterms:created>
  <dc:creator>Lenovo</dc:creator>
  <cp:lastModifiedBy>沁</cp:lastModifiedBy>
  <dcterms:modified xsi:type="dcterms:W3CDTF">2025-02-17T06:59:19Z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2024-05-01T16:39:31Z</vt:filetime>
  </property>
  <property fmtid="{D5CDD505-2E9C-101B-9397-08002B2CF9AE}" pid="4" name="KSOProductBuildVer">
    <vt:lpwstr>2052-12.1.0.19770</vt:lpwstr>
  </property>
  <property fmtid="{D5CDD505-2E9C-101B-9397-08002B2CF9AE}" pid="5" name="ICV">
    <vt:lpwstr>9341FB5A03254243A95D9D501C3FA215_12</vt:lpwstr>
  </property>
  <property fmtid="{D5CDD505-2E9C-101B-9397-08002B2CF9AE}" pid="6" name="KSOTemplateDocerSaveRecord">
    <vt:lpwstr>eyJoZGlkIjoiODEzODA4Y2M0NTM5ZDU4Y2YyYjkwN2ZhY2UxZmFiMGIiLCJ1c2VySWQiOiI0MzM1Njk4MDgifQ==</vt:lpwstr>
  </property>
</Properties>
</file>